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469E4" w14:textId="77777777" w:rsidR="00C57590" w:rsidRPr="00222E69" w:rsidRDefault="00C57590" w:rsidP="00C57590">
      <w:pPr>
        <w:rPr>
          <w:b/>
          <w:sz w:val="28"/>
          <w:szCs w:val="28"/>
          <w:lang w:val="pt-BR"/>
        </w:rPr>
      </w:pPr>
      <w:commentRangeStart w:id="0"/>
      <w:r w:rsidRPr="00222E69">
        <w:rPr>
          <w:b/>
          <w:sz w:val="28"/>
          <w:lang w:val="pt-BR"/>
        </w:rPr>
        <w:t>Anexo 1 - Plano de resposta a incidentes</w:t>
      </w:r>
      <w:commentRangeEnd w:id="0"/>
      <w:r w:rsidR="009D2AC9">
        <w:rPr>
          <w:rStyle w:val="CommentReference"/>
        </w:rPr>
        <w:commentReference w:id="0"/>
      </w:r>
    </w:p>
    <w:p w14:paraId="023F166A" w14:textId="77777777" w:rsidR="00C57590" w:rsidRPr="00D806E4" w:rsidRDefault="00B3135D" w:rsidP="00D806E4">
      <w:pPr>
        <w:jc w:val="center"/>
        <w:rPr>
          <w:lang w:val="pt-BR"/>
        </w:rPr>
      </w:pPr>
      <w:r w:rsidRPr="00B3135D">
        <w:rPr>
          <w:lang w:val="pt-BR"/>
        </w:rPr>
        <w:t>** VERSÃO DE DEMONSTRAÇÃO **</w:t>
      </w:r>
    </w:p>
    <w:p w14:paraId="494B9808" w14:textId="77777777" w:rsidR="00C57590" w:rsidRPr="00222E69" w:rsidRDefault="00C57590" w:rsidP="00C57590">
      <w:pPr>
        <w:rPr>
          <w:b/>
          <w:sz w:val="28"/>
          <w:szCs w:val="28"/>
          <w:lang w:val="pt-BR"/>
        </w:rPr>
      </w:pPr>
      <w:r w:rsidRPr="00222E69"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C57590" w:rsidRPr="00222E69" w14:paraId="60EC2447" w14:textId="77777777" w:rsidTr="00C57590">
        <w:tc>
          <w:tcPr>
            <w:tcW w:w="1384" w:type="dxa"/>
          </w:tcPr>
          <w:p w14:paraId="7414353C" w14:textId="77777777"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464B36D5" w14:textId="77777777"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4E8362EB" w14:textId="77777777"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2176AD89" w14:textId="77777777" w:rsidR="00C57590" w:rsidRPr="00222E69" w:rsidRDefault="00C57590" w:rsidP="00C57590">
            <w:pPr>
              <w:rPr>
                <w:b/>
                <w:lang w:val="pt-BR"/>
              </w:rPr>
            </w:pPr>
            <w:r w:rsidRPr="00222E69">
              <w:rPr>
                <w:b/>
                <w:lang w:val="pt-BR"/>
              </w:rPr>
              <w:t>Descrição da alteração</w:t>
            </w:r>
          </w:p>
        </w:tc>
      </w:tr>
      <w:tr w:rsidR="00C57590" w:rsidRPr="00222E69" w14:paraId="3E16E54F" w14:textId="77777777" w:rsidTr="00C57590">
        <w:tc>
          <w:tcPr>
            <w:tcW w:w="1384" w:type="dxa"/>
          </w:tcPr>
          <w:p w14:paraId="5E38AAE2" w14:textId="77777777"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14:paraId="3F0079F1" w14:textId="77777777"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1052E43A" w14:textId="77777777"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570A3818" w14:textId="77777777" w:rsidR="00C57590" w:rsidRPr="00222E69" w:rsidRDefault="00C57590" w:rsidP="00C57590">
            <w:pPr>
              <w:rPr>
                <w:lang w:val="pt-BR"/>
              </w:rPr>
            </w:pPr>
            <w:r w:rsidRPr="00222E69">
              <w:rPr>
                <w:lang w:val="pt-BR"/>
              </w:rPr>
              <w:t>Esboço básico do documento</w:t>
            </w:r>
          </w:p>
        </w:tc>
      </w:tr>
      <w:tr w:rsidR="00C57590" w:rsidRPr="00222E69" w14:paraId="0803CCFF" w14:textId="77777777" w:rsidTr="00C57590">
        <w:tc>
          <w:tcPr>
            <w:tcW w:w="1384" w:type="dxa"/>
          </w:tcPr>
          <w:p w14:paraId="0F67D374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D27D51F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C27C0C9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C1B8D2D" w14:textId="77777777"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14:paraId="1EC53BC2" w14:textId="77777777" w:rsidTr="00C57590">
        <w:tc>
          <w:tcPr>
            <w:tcW w:w="1384" w:type="dxa"/>
          </w:tcPr>
          <w:p w14:paraId="14DBF75B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5AD11AF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B8C462E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F6D4A38" w14:textId="77777777"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14:paraId="06132954" w14:textId="77777777" w:rsidTr="00C57590">
        <w:tc>
          <w:tcPr>
            <w:tcW w:w="1384" w:type="dxa"/>
          </w:tcPr>
          <w:p w14:paraId="0F924D3B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AA99C68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7E24907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F186624" w14:textId="77777777"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14:paraId="46B29A01" w14:textId="77777777" w:rsidTr="00C57590">
        <w:tc>
          <w:tcPr>
            <w:tcW w:w="1384" w:type="dxa"/>
          </w:tcPr>
          <w:p w14:paraId="28254279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873F652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3BD83E0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8790B48" w14:textId="77777777"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14:paraId="18D2C24F" w14:textId="77777777" w:rsidTr="00C57590">
        <w:tc>
          <w:tcPr>
            <w:tcW w:w="1384" w:type="dxa"/>
          </w:tcPr>
          <w:p w14:paraId="4CCAF1D4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0AC2736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7690A41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3BB059A" w14:textId="77777777" w:rsidR="00C57590" w:rsidRPr="00222E69" w:rsidRDefault="00C57590" w:rsidP="00C57590">
            <w:pPr>
              <w:rPr>
                <w:lang w:val="pt-BR"/>
              </w:rPr>
            </w:pPr>
          </w:p>
        </w:tc>
      </w:tr>
      <w:tr w:rsidR="00C57590" w:rsidRPr="00222E69" w14:paraId="1CF95990" w14:textId="77777777" w:rsidTr="00C57590">
        <w:tc>
          <w:tcPr>
            <w:tcW w:w="1384" w:type="dxa"/>
          </w:tcPr>
          <w:p w14:paraId="6875109C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E0B2E8D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E05B70E" w14:textId="77777777" w:rsidR="00C57590" w:rsidRPr="00222E69" w:rsidRDefault="00C57590" w:rsidP="00C57590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C4C7A36" w14:textId="77777777" w:rsidR="00C57590" w:rsidRPr="00222E69" w:rsidRDefault="00C57590" w:rsidP="00C57590">
            <w:pPr>
              <w:rPr>
                <w:lang w:val="pt-BR"/>
              </w:rPr>
            </w:pPr>
          </w:p>
        </w:tc>
      </w:tr>
    </w:tbl>
    <w:p w14:paraId="24EDAB2D" w14:textId="77777777" w:rsidR="00C57590" w:rsidRPr="00222E69" w:rsidRDefault="00C57590" w:rsidP="00C57590">
      <w:pPr>
        <w:rPr>
          <w:lang w:val="pt-BR"/>
        </w:rPr>
      </w:pPr>
    </w:p>
    <w:p w14:paraId="4CCCAA39" w14:textId="77777777" w:rsidR="003A7C53" w:rsidRDefault="00C57590" w:rsidP="00C57590">
      <w:pPr>
        <w:rPr>
          <w:noProof/>
        </w:rPr>
      </w:pPr>
      <w:r w:rsidRPr="00222E69">
        <w:rPr>
          <w:b/>
          <w:sz w:val="28"/>
          <w:lang w:val="pt-BR"/>
        </w:rPr>
        <w:t>Sumário</w:t>
      </w:r>
      <w:r w:rsidR="00422ACF" w:rsidRPr="00222E69">
        <w:rPr>
          <w:lang w:val="pt-BR"/>
        </w:rPr>
        <w:fldChar w:fldCharType="begin"/>
      </w:r>
      <w:r w:rsidRPr="00222E69">
        <w:rPr>
          <w:lang w:val="pt-BR"/>
        </w:rPr>
        <w:instrText xml:space="preserve"> TOC \o "1-3" \h \z \u </w:instrText>
      </w:r>
      <w:r w:rsidR="00422ACF" w:rsidRPr="00222E69">
        <w:rPr>
          <w:lang w:val="pt-BR"/>
        </w:rPr>
        <w:fldChar w:fldCharType="separate"/>
      </w:r>
    </w:p>
    <w:p w14:paraId="62AB347B" w14:textId="77777777" w:rsidR="003A7C53" w:rsidRDefault="00CF0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79" w:history="1">
        <w:r w:rsidR="003A7C53" w:rsidRPr="008736EA">
          <w:rPr>
            <w:rStyle w:val="Hyperlink"/>
            <w:noProof/>
            <w:lang w:val="pt-BR"/>
          </w:rPr>
          <w:t>1.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Finalidade, escopo e usuários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_Toc325361979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2</w:t>
        </w:r>
        <w:r w:rsidR="00422ACF">
          <w:rPr>
            <w:noProof/>
            <w:webHidden/>
          </w:rPr>
          <w:fldChar w:fldCharType="end"/>
        </w:r>
      </w:hyperlink>
    </w:p>
    <w:p w14:paraId="5D09427A" w14:textId="77777777" w:rsidR="003A7C53" w:rsidRDefault="00CF0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80" w:history="1">
        <w:r w:rsidR="003A7C53" w:rsidRPr="008736EA">
          <w:rPr>
            <w:rStyle w:val="Hyperlink"/>
            <w:noProof/>
            <w:lang w:val="pt-BR"/>
          </w:rPr>
          <w:t>2.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Autorizações e responsabilidades em respostas a incidentes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_Toc325361980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2</w:t>
        </w:r>
        <w:r w:rsidR="00422ACF">
          <w:rPr>
            <w:noProof/>
            <w:webHidden/>
          </w:rPr>
          <w:fldChar w:fldCharType="end"/>
        </w:r>
      </w:hyperlink>
    </w:p>
    <w:p w14:paraId="47481C75" w14:textId="77777777" w:rsidR="003A7C53" w:rsidRDefault="00CF0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81" w:history="1">
        <w:r w:rsidR="003A7C53" w:rsidRPr="008736EA">
          <w:rPr>
            <w:rStyle w:val="Hyperlink"/>
            <w:noProof/>
            <w:lang w:val="pt-BR"/>
          </w:rPr>
          <w:t>3.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Comunicação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_Toc325361981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2</w:t>
        </w:r>
        <w:r w:rsidR="00422ACF">
          <w:rPr>
            <w:noProof/>
            <w:webHidden/>
          </w:rPr>
          <w:fldChar w:fldCharType="end"/>
        </w:r>
      </w:hyperlink>
    </w:p>
    <w:p w14:paraId="3478A20D" w14:textId="77777777" w:rsidR="003A7C53" w:rsidRDefault="00CF0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82" w:history="1">
        <w:r w:rsidR="003A7C53" w:rsidRPr="008736EA">
          <w:rPr>
            <w:rStyle w:val="Hyperlink"/>
            <w:noProof/>
            <w:lang w:val="pt-BR"/>
          </w:rPr>
          <w:t>4.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Procedimentos para incidentes disruptivos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_Toc325361982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 w:rsidR="00422ACF">
          <w:rPr>
            <w:noProof/>
            <w:webHidden/>
          </w:rPr>
          <w:fldChar w:fldCharType="end"/>
        </w:r>
      </w:hyperlink>
    </w:p>
    <w:p w14:paraId="12ED95A2" w14:textId="77777777" w:rsidR="003A7C53" w:rsidRDefault="00CF0C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61983" w:history="1">
        <w:r w:rsidR="003A7C53" w:rsidRPr="008736EA">
          <w:rPr>
            <w:rStyle w:val="Hyperlink"/>
            <w:noProof/>
            <w:lang w:val="pt-BR"/>
          </w:rPr>
          <w:t>4.1.</w:t>
        </w:r>
        <w:r w:rsidR="003A7C5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Gestão de incidentes disruptivo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_Toc325361983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 w:rsidR="00422ACF">
          <w:rPr>
            <w:noProof/>
            <w:webHidden/>
          </w:rPr>
          <w:fldChar w:fldCharType="end"/>
        </w:r>
      </w:hyperlink>
    </w:p>
    <w:p w14:paraId="3F921136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4" w:history="1">
        <w:r w:rsidR="003A7C53" w:rsidRPr="008736EA">
          <w:rPr>
            <w:rStyle w:val="Hyperlink"/>
            <w:noProof/>
            <w:lang w:val="pt-BR"/>
          </w:rPr>
          <w:t>4.1.1.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Obrigação de todos os funcionários em reportar incidentes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_Toc325361984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 w:rsidR="00422ACF">
          <w:rPr>
            <w:noProof/>
            <w:webHidden/>
          </w:rPr>
          <w:fldChar w:fldCharType="end"/>
        </w:r>
      </w:hyperlink>
    </w:p>
    <w:p w14:paraId="61AB28A5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5" w:history="1">
        <w:r w:rsidR="003A7C53" w:rsidRPr="008736EA">
          <w:rPr>
            <w:rStyle w:val="Hyperlink"/>
            <w:noProof/>
            <w:lang w:val="pt-BR"/>
          </w:rPr>
          <w:t>4.1.2.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Gestão de incidentes disruptivos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_Toc325361985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3</w:t>
        </w:r>
        <w:r w:rsidR="00422ACF">
          <w:rPr>
            <w:noProof/>
            <w:webHidden/>
          </w:rPr>
          <w:fldChar w:fldCharType="end"/>
        </w:r>
      </w:hyperlink>
    </w:p>
    <w:p w14:paraId="7E432E95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6" w:history="1">
        <w:r w:rsidR="003A7C53" w:rsidRPr="008736EA">
          <w:rPr>
            <w:rStyle w:val="Hyperlink"/>
            <w:noProof/>
            <w:lang w:val="pt-BR"/>
          </w:rPr>
          <w:t>4.1.3.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Gestor de crises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_Toc325361986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4</w:t>
        </w:r>
        <w:r w:rsidR="00422ACF">
          <w:rPr>
            <w:noProof/>
            <w:webHidden/>
          </w:rPr>
          <w:fldChar w:fldCharType="end"/>
        </w:r>
      </w:hyperlink>
    </w:p>
    <w:p w14:paraId="725F18DD" w14:textId="77777777" w:rsidR="003A7C53" w:rsidRDefault="00CF0C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361987" w:history="1">
        <w:r w:rsidR="003A7C53" w:rsidRPr="008736EA">
          <w:rPr>
            <w:rStyle w:val="Hyperlink"/>
            <w:noProof/>
            <w:lang w:val="pt-BR"/>
          </w:rPr>
          <w:t>4.2.</w:t>
        </w:r>
        <w:r w:rsidR="003A7C5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 xml:space="preserve">Contenção e erradicação de incidente 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_Toc325361987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4</w:t>
        </w:r>
        <w:r w:rsidR="00422ACF">
          <w:rPr>
            <w:noProof/>
            <w:webHidden/>
          </w:rPr>
          <w:fldChar w:fldCharType="end"/>
        </w:r>
      </w:hyperlink>
    </w:p>
    <w:p w14:paraId="4549D789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8" w:history="1">
        <w:r w:rsidR="003A7C53" w:rsidRPr="008736EA">
          <w:rPr>
            <w:rStyle w:val="Hyperlink"/>
            <w:noProof/>
            <w:lang w:val="pt-BR"/>
          </w:rPr>
          <w:t>4.2.1.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Evacuação do prédio (independente do tipo de incidente)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_Toc325361988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4</w:t>
        </w:r>
        <w:r w:rsidR="00422ACF">
          <w:rPr>
            <w:noProof/>
            <w:webHidden/>
          </w:rPr>
          <w:fldChar w:fldCharType="end"/>
        </w:r>
      </w:hyperlink>
    </w:p>
    <w:p w14:paraId="3CDE8959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89" w:history="1">
        <w:r w:rsidR="003A7C53" w:rsidRPr="008736EA">
          <w:rPr>
            <w:rStyle w:val="Hyperlink"/>
            <w:noProof/>
            <w:lang w:val="pt-BR"/>
          </w:rPr>
          <w:t>4.2.2.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Incêndio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_Toc325361989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5</w:t>
        </w:r>
        <w:r w:rsidR="00422ACF">
          <w:rPr>
            <w:noProof/>
            <w:webHidden/>
          </w:rPr>
          <w:fldChar w:fldCharType="end"/>
        </w:r>
      </w:hyperlink>
    </w:p>
    <w:p w14:paraId="4047E85C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0" w:history="1">
        <w:r w:rsidR="003A7C53" w:rsidRPr="008736EA">
          <w:rPr>
            <w:rStyle w:val="Hyperlink"/>
            <w:noProof/>
            <w:lang w:val="pt-BR"/>
          </w:rPr>
          <w:t>4.2.3.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Interrupção no fornecimento de energia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_Toc325361990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5</w:t>
        </w:r>
        <w:r w:rsidR="00422ACF">
          <w:rPr>
            <w:noProof/>
            <w:webHidden/>
          </w:rPr>
          <w:fldChar w:fldCharType="end"/>
        </w:r>
      </w:hyperlink>
    </w:p>
    <w:p w14:paraId="21A9E0C6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1" w:history="1">
        <w:r w:rsidR="003A7C53" w:rsidRPr="008736EA">
          <w:rPr>
            <w:rStyle w:val="Hyperlink"/>
            <w:noProof/>
            <w:lang w:val="pt-BR"/>
          </w:rPr>
          <w:t>4.2.4.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Terremoto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_Toc325361991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5</w:t>
        </w:r>
        <w:r w:rsidR="00422ACF">
          <w:rPr>
            <w:noProof/>
            <w:webHidden/>
          </w:rPr>
          <w:fldChar w:fldCharType="end"/>
        </w:r>
      </w:hyperlink>
    </w:p>
    <w:p w14:paraId="0D20CD1F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2" w:history="1">
        <w:r w:rsidR="003A7C53" w:rsidRPr="008736EA">
          <w:rPr>
            <w:rStyle w:val="Hyperlink"/>
            <w:noProof/>
            <w:lang w:val="pt-BR"/>
          </w:rPr>
          <w:t>4.2.5.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Carta de ameaça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_Toc325361992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6</w:t>
        </w:r>
        <w:r w:rsidR="00422ACF">
          <w:rPr>
            <w:noProof/>
            <w:webHidden/>
          </w:rPr>
          <w:fldChar w:fldCharType="end"/>
        </w:r>
      </w:hyperlink>
    </w:p>
    <w:p w14:paraId="3E69D2C9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3" w:history="1">
        <w:r w:rsidR="003A7C53" w:rsidRPr="008736EA">
          <w:rPr>
            <w:rStyle w:val="Hyperlink"/>
            <w:noProof/>
            <w:lang w:val="pt-BR"/>
          </w:rPr>
          <w:t>4.2.6.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Ligação de ameaça/ameaça de bomba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_Toc325361993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6</w:t>
        </w:r>
        <w:r w:rsidR="00422ACF">
          <w:rPr>
            <w:noProof/>
            <w:webHidden/>
          </w:rPr>
          <w:fldChar w:fldCharType="end"/>
        </w:r>
      </w:hyperlink>
    </w:p>
    <w:p w14:paraId="7CC84F85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4" w:history="1">
        <w:r w:rsidR="003A7C53" w:rsidRPr="008736EA">
          <w:rPr>
            <w:rStyle w:val="Hyperlink"/>
            <w:noProof/>
            <w:lang w:val="pt-BR"/>
          </w:rPr>
          <w:t>4.2.7.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Falha nas telecomunicações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_Toc325361994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7</w:t>
        </w:r>
        <w:r w:rsidR="00422ACF">
          <w:rPr>
            <w:noProof/>
            <w:webHidden/>
          </w:rPr>
          <w:fldChar w:fldCharType="end"/>
        </w:r>
      </w:hyperlink>
    </w:p>
    <w:p w14:paraId="2B9F8DBD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5" w:history="1">
        <w:r w:rsidR="003A7C53" w:rsidRPr="008736EA">
          <w:rPr>
            <w:rStyle w:val="Hyperlink"/>
            <w:noProof/>
            <w:lang w:val="pt-BR"/>
          </w:rPr>
          <w:t>4.2.8.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Falha no sistema de informações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_Toc325361995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7</w:t>
        </w:r>
        <w:r w:rsidR="00422ACF">
          <w:rPr>
            <w:noProof/>
            <w:webHidden/>
          </w:rPr>
          <w:fldChar w:fldCharType="end"/>
        </w:r>
      </w:hyperlink>
    </w:p>
    <w:p w14:paraId="230D5F35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6" w:history="1">
        <w:r w:rsidR="003A7C53" w:rsidRPr="008736EA">
          <w:rPr>
            <w:rStyle w:val="Hyperlink"/>
            <w:noProof/>
            <w:lang w:val="pt-BR"/>
          </w:rPr>
          <w:t>4.2.9.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Ataque de código malicioso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_Toc325361996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7</w:t>
        </w:r>
        <w:r w:rsidR="00422ACF">
          <w:rPr>
            <w:noProof/>
            <w:webHidden/>
          </w:rPr>
          <w:fldChar w:fldCharType="end"/>
        </w:r>
      </w:hyperlink>
    </w:p>
    <w:p w14:paraId="530A3C09" w14:textId="77777777" w:rsidR="003A7C53" w:rsidRDefault="00CF0C5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361997" w:history="1">
        <w:r w:rsidR="003A7C53" w:rsidRPr="008736EA">
          <w:rPr>
            <w:rStyle w:val="Hyperlink"/>
            <w:noProof/>
            <w:lang w:val="pt-BR"/>
          </w:rPr>
          <w:t>4.2.10.</w:t>
        </w:r>
        <w:r w:rsidR="003A7C5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Violação de regras internas ou externas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_Toc325361997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8</w:t>
        </w:r>
        <w:r w:rsidR="00422ACF">
          <w:rPr>
            <w:noProof/>
            <w:webHidden/>
          </w:rPr>
          <w:fldChar w:fldCharType="end"/>
        </w:r>
      </w:hyperlink>
    </w:p>
    <w:p w14:paraId="4AADFF8F" w14:textId="77777777" w:rsidR="003A7C53" w:rsidRDefault="00CF0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98" w:history="1">
        <w:r w:rsidR="003A7C53" w:rsidRPr="008736EA">
          <w:rPr>
            <w:rStyle w:val="Hyperlink"/>
            <w:noProof/>
            <w:lang w:val="pt-BR"/>
          </w:rPr>
          <w:t>5.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Gestão de registros mantidos de acordo com este documento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_Toc325361998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8</w:t>
        </w:r>
        <w:r w:rsidR="00422ACF">
          <w:rPr>
            <w:noProof/>
            <w:webHidden/>
          </w:rPr>
          <w:fldChar w:fldCharType="end"/>
        </w:r>
      </w:hyperlink>
    </w:p>
    <w:p w14:paraId="1031E612" w14:textId="77777777" w:rsidR="003A7C53" w:rsidRDefault="00CF0C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361999" w:history="1">
        <w:r w:rsidR="003A7C53" w:rsidRPr="008736EA">
          <w:rPr>
            <w:rStyle w:val="Hyperlink"/>
            <w:noProof/>
            <w:lang w:val="pt-BR"/>
          </w:rPr>
          <w:t>6.</w:t>
        </w:r>
        <w:r w:rsidR="003A7C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3A7C53" w:rsidRPr="008736EA">
          <w:rPr>
            <w:rStyle w:val="Hyperlink"/>
            <w:noProof/>
            <w:lang w:val="pt-BR"/>
          </w:rPr>
          <w:t>Validade e gestão de documentos</w:t>
        </w:r>
        <w:r w:rsidR="003A7C53">
          <w:rPr>
            <w:noProof/>
            <w:webHidden/>
          </w:rPr>
          <w:tab/>
        </w:r>
        <w:r w:rsidR="00422ACF">
          <w:rPr>
            <w:noProof/>
            <w:webHidden/>
          </w:rPr>
          <w:fldChar w:fldCharType="begin"/>
        </w:r>
        <w:r w:rsidR="003A7C53">
          <w:rPr>
            <w:noProof/>
            <w:webHidden/>
          </w:rPr>
          <w:instrText xml:space="preserve"> PAGEREF _Toc325361999 \h </w:instrText>
        </w:r>
        <w:r w:rsidR="00422ACF">
          <w:rPr>
            <w:noProof/>
            <w:webHidden/>
          </w:rPr>
        </w:r>
        <w:r w:rsidR="00422ACF">
          <w:rPr>
            <w:noProof/>
            <w:webHidden/>
          </w:rPr>
          <w:fldChar w:fldCharType="separate"/>
        </w:r>
        <w:r w:rsidR="003A7C53">
          <w:rPr>
            <w:noProof/>
            <w:webHidden/>
          </w:rPr>
          <w:t>8</w:t>
        </w:r>
        <w:r w:rsidR="00422ACF">
          <w:rPr>
            <w:noProof/>
            <w:webHidden/>
          </w:rPr>
          <w:fldChar w:fldCharType="end"/>
        </w:r>
      </w:hyperlink>
    </w:p>
    <w:p w14:paraId="65540133" w14:textId="77777777" w:rsidR="00C57590" w:rsidRPr="00222E69" w:rsidRDefault="00422ACF" w:rsidP="00C57590">
      <w:pPr>
        <w:rPr>
          <w:lang w:val="pt-BR"/>
        </w:rPr>
      </w:pPr>
      <w:r w:rsidRPr="00222E69">
        <w:rPr>
          <w:lang w:val="pt-BR"/>
        </w:rPr>
        <w:lastRenderedPageBreak/>
        <w:fldChar w:fldCharType="end"/>
      </w:r>
    </w:p>
    <w:p w14:paraId="62BEF85D" w14:textId="77777777" w:rsidR="00C57590" w:rsidRPr="00222E69" w:rsidRDefault="00C57590" w:rsidP="00C57590">
      <w:pPr>
        <w:pStyle w:val="Heading1"/>
        <w:rPr>
          <w:lang w:val="pt-BR"/>
        </w:rPr>
      </w:pPr>
      <w:bookmarkStart w:id="1" w:name="_Toc262723257"/>
      <w:bookmarkStart w:id="2" w:name="_Toc267580537"/>
      <w:bookmarkStart w:id="3" w:name="_Toc268278088"/>
      <w:bookmarkStart w:id="4" w:name="_Toc325361979"/>
      <w:r w:rsidRPr="00222E69">
        <w:rPr>
          <w:lang w:val="pt-BR"/>
        </w:rPr>
        <w:t xml:space="preserve">Finalidade, </w:t>
      </w:r>
      <w:r w:rsidR="00170479" w:rsidRPr="00222E69">
        <w:rPr>
          <w:lang w:val="pt-BR"/>
        </w:rPr>
        <w:t>escopo</w:t>
      </w:r>
      <w:r w:rsidRPr="00222E69">
        <w:rPr>
          <w:lang w:val="pt-BR"/>
        </w:rPr>
        <w:t xml:space="preserve"> e usuários</w:t>
      </w:r>
      <w:bookmarkEnd w:id="1"/>
      <w:bookmarkEnd w:id="2"/>
      <w:bookmarkEnd w:id="3"/>
      <w:bookmarkEnd w:id="4"/>
    </w:p>
    <w:p w14:paraId="534AE4C5" w14:textId="77777777" w:rsidR="00C57590" w:rsidRPr="00222E69" w:rsidRDefault="00C57590" w:rsidP="00C57590">
      <w:pPr>
        <w:rPr>
          <w:lang w:val="pt-BR"/>
        </w:rPr>
      </w:pPr>
      <w:r w:rsidRPr="00222E69">
        <w:rPr>
          <w:lang w:val="pt-BR"/>
        </w:rPr>
        <w:t>A finalidade deste Plano é garantir a proteção da saúde e segurança do pessoal em caso de desastres ou outros incidentes</w:t>
      </w:r>
      <w:r w:rsidR="00C33BBC">
        <w:rPr>
          <w:lang w:val="pt-BR"/>
        </w:rPr>
        <w:t>, e para conter</w:t>
      </w:r>
      <w:r w:rsidRPr="00222E69">
        <w:rPr>
          <w:lang w:val="pt-BR"/>
        </w:rPr>
        <w:t xml:space="preserve"> o incidente</w:t>
      </w:r>
      <w:r w:rsidR="00C33BBC">
        <w:rPr>
          <w:lang w:val="pt-BR"/>
        </w:rPr>
        <w:t>.</w:t>
      </w:r>
      <w:r w:rsidRPr="00222E69">
        <w:rPr>
          <w:lang w:val="pt-BR"/>
        </w:rPr>
        <w:t xml:space="preserve"> </w:t>
      </w:r>
      <w:r w:rsidR="00C33BBC">
        <w:rPr>
          <w:lang w:val="pt-BR"/>
        </w:rPr>
        <w:t>O objetivo é</w:t>
      </w:r>
      <w:r w:rsidRPr="00222E69">
        <w:rPr>
          <w:lang w:val="pt-BR"/>
        </w:rPr>
        <w:t xml:space="preserve"> reduzir os danos aos negócios ao mínimo possível.</w:t>
      </w:r>
    </w:p>
    <w:p w14:paraId="7B37435D" w14:textId="77777777" w:rsidR="00C57590" w:rsidRPr="00222E69" w:rsidRDefault="00C57590" w:rsidP="00C57590">
      <w:pPr>
        <w:rPr>
          <w:lang w:val="pt-BR"/>
        </w:rPr>
      </w:pPr>
      <w:r w:rsidRPr="00222E69">
        <w:rPr>
          <w:lang w:val="pt-BR"/>
        </w:rPr>
        <w:t xml:space="preserve">Este Plano aplica-se a todos os grandes incidentes que ameaçam interromper quaisquer atividades críticas no </w:t>
      </w:r>
      <w:r w:rsidR="00170479" w:rsidRPr="00222E69">
        <w:rPr>
          <w:lang w:val="pt-BR"/>
        </w:rPr>
        <w:t>escopo</w:t>
      </w:r>
      <w:r w:rsidRPr="00222E69">
        <w:rPr>
          <w:lang w:val="pt-BR"/>
        </w:rPr>
        <w:t xml:space="preserve"> do SGSI [SGCN] por um tempo superior ao objetivo de ponto de recuperação para cada uma das atividades </w:t>
      </w:r>
      <w:r w:rsidR="00C33BBC">
        <w:rPr>
          <w:lang w:val="pt-BR"/>
        </w:rPr>
        <w:t xml:space="preserve">individuais </w:t>
      </w:r>
      <w:r w:rsidR="00C33BBC" w:rsidRPr="00C33BBC">
        <w:rPr>
          <w:lang w:val="pt-BR"/>
        </w:rPr>
        <w:t>(</w:t>
      </w:r>
      <w:r w:rsidR="009119A6">
        <w:rPr>
          <w:lang w:val="pt-BR"/>
        </w:rPr>
        <w:t>Saiba mais em</w:t>
      </w:r>
      <w:r w:rsidR="00C33BBC" w:rsidRPr="00C33BBC">
        <w:rPr>
          <w:lang w:val="pt-BR"/>
        </w:rPr>
        <w:t xml:space="preserve">: </w:t>
      </w:r>
      <w:r w:rsidR="009119A6">
        <w:rPr>
          <w:lang w:val="pt-BR"/>
        </w:rPr>
        <w:t>Incidentes disruptivos</w:t>
      </w:r>
      <w:r w:rsidR="00C33BBC" w:rsidRPr="00C33BBC">
        <w:rPr>
          <w:lang w:val="pt-BR"/>
        </w:rPr>
        <w:t>)</w:t>
      </w:r>
      <w:r w:rsidRPr="00222E69">
        <w:rPr>
          <w:lang w:val="pt-BR"/>
        </w:rPr>
        <w:t>.</w:t>
      </w:r>
    </w:p>
    <w:p w14:paraId="122032E9" w14:textId="77777777" w:rsidR="00C57590" w:rsidRPr="00222E69" w:rsidRDefault="00C57590" w:rsidP="00C57590">
      <w:pPr>
        <w:rPr>
          <w:lang w:val="pt-BR"/>
        </w:rPr>
      </w:pPr>
      <w:r w:rsidRPr="00222E69">
        <w:rPr>
          <w:lang w:val="pt-BR"/>
        </w:rPr>
        <w:t>Os usuários deste documentos são funcionários da [nome da organização].</w:t>
      </w:r>
    </w:p>
    <w:p w14:paraId="784DCC50" w14:textId="77777777" w:rsidR="00C57590" w:rsidRPr="00222E69" w:rsidRDefault="00C57590" w:rsidP="00C57590">
      <w:pPr>
        <w:rPr>
          <w:lang w:val="pt-BR"/>
        </w:rPr>
      </w:pPr>
    </w:p>
    <w:p w14:paraId="5BA417B1" w14:textId="77777777" w:rsidR="00C57590" w:rsidRPr="00222E69" w:rsidRDefault="00C57590" w:rsidP="00C57590">
      <w:pPr>
        <w:pStyle w:val="Heading1"/>
        <w:rPr>
          <w:lang w:val="pt-BR"/>
        </w:rPr>
      </w:pPr>
      <w:bookmarkStart w:id="5" w:name="_Toc267580538"/>
      <w:bookmarkStart w:id="6" w:name="_Toc268278089"/>
      <w:bookmarkStart w:id="7" w:name="_Toc325361980"/>
      <w:r w:rsidRPr="00222E69">
        <w:rPr>
          <w:lang w:val="pt-BR"/>
        </w:rPr>
        <w:t>Autorizações e responsabilidades em respostas a incidentes</w:t>
      </w:r>
      <w:bookmarkEnd w:id="5"/>
      <w:bookmarkEnd w:id="6"/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86"/>
      </w:tblGrid>
      <w:tr w:rsidR="00C57590" w:rsidRPr="00222E69" w14:paraId="6E751973" w14:textId="77777777" w:rsidTr="00C57590">
        <w:tc>
          <w:tcPr>
            <w:tcW w:w="2802" w:type="dxa"/>
            <w:shd w:val="clear" w:color="auto" w:fill="D9D9D9"/>
          </w:tcPr>
          <w:p w14:paraId="412DBA3E" w14:textId="77777777" w:rsidR="00C57590" w:rsidRPr="00222E69" w:rsidRDefault="00C57590" w:rsidP="00C57590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222E69">
              <w:rPr>
                <w:b/>
                <w:i/>
                <w:sz w:val="20"/>
                <w:lang w:val="pt-BR"/>
              </w:rPr>
              <w:t>Papel na recuperação/cargo</w:t>
            </w:r>
          </w:p>
        </w:tc>
        <w:tc>
          <w:tcPr>
            <w:tcW w:w="6486" w:type="dxa"/>
            <w:shd w:val="clear" w:color="auto" w:fill="D9D9D9"/>
          </w:tcPr>
          <w:p w14:paraId="124EA74E" w14:textId="77777777" w:rsidR="00C57590" w:rsidRPr="00222E69" w:rsidRDefault="00C57590" w:rsidP="00C57590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222E69">
              <w:rPr>
                <w:b/>
                <w:i/>
                <w:sz w:val="20"/>
                <w:lang w:val="pt-BR"/>
              </w:rPr>
              <w:t>Autorizações e responsabilidades</w:t>
            </w:r>
          </w:p>
        </w:tc>
      </w:tr>
      <w:tr w:rsidR="00C57590" w:rsidRPr="000A040E" w14:paraId="3BCD8275" w14:textId="77777777" w:rsidTr="00C57590">
        <w:tc>
          <w:tcPr>
            <w:tcW w:w="2802" w:type="dxa"/>
          </w:tcPr>
          <w:p w14:paraId="1D5E40DF" w14:textId="77777777" w:rsidR="00C57590" w:rsidRPr="00222E69" w:rsidRDefault="00D806E4" w:rsidP="00C57590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6486" w:type="dxa"/>
          </w:tcPr>
          <w:p w14:paraId="43EB7AA9" w14:textId="77777777" w:rsidR="00C57590" w:rsidRPr="00222E69" w:rsidRDefault="00D806E4" w:rsidP="00C57590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</w:tr>
    </w:tbl>
    <w:p w14:paraId="56128CE8" w14:textId="77777777" w:rsidR="00C57590" w:rsidRDefault="00C57590" w:rsidP="00C57590">
      <w:pPr>
        <w:spacing w:after="0"/>
        <w:rPr>
          <w:lang w:val="pt-BR"/>
        </w:rPr>
      </w:pPr>
    </w:p>
    <w:p w14:paraId="20B48849" w14:textId="77777777" w:rsidR="00D806E4" w:rsidRDefault="00D806E4" w:rsidP="00C57590">
      <w:pPr>
        <w:spacing w:after="0"/>
        <w:rPr>
          <w:lang w:val="pt-BR"/>
        </w:rPr>
      </w:pPr>
    </w:p>
    <w:p w14:paraId="48DD107E" w14:textId="77777777" w:rsidR="00B3135D" w:rsidRPr="00B3135D" w:rsidRDefault="00B3135D" w:rsidP="00B3135D">
      <w:pPr>
        <w:spacing w:after="0"/>
        <w:jc w:val="center"/>
        <w:rPr>
          <w:lang w:val="pt-BR"/>
        </w:rPr>
      </w:pPr>
      <w:r w:rsidRPr="00B3135D">
        <w:rPr>
          <w:lang w:val="pt-BR"/>
        </w:rPr>
        <w:t>** FIM DA DEMONSTRAÇÃO **</w:t>
      </w:r>
    </w:p>
    <w:p w14:paraId="63CE7F8C" w14:textId="77777777" w:rsidR="00D806E4" w:rsidRPr="00222E69" w:rsidRDefault="00B3135D" w:rsidP="00B3135D">
      <w:pPr>
        <w:spacing w:after="0"/>
        <w:jc w:val="center"/>
        <w:rPr>
          <w:lang w:val="pt-BR"/>
        </w:rPr>
      </w:pPr>
      <w:r w:rsidRPr="00B3135D">
        <w:rPr>
          <w:lang w:val="pt-BR"/>
        </w:rPr>
        <w:t xml:space="preserve">Clique aqui para baixar a versão completa deste documento: </w:t>
      </w:r>
      <w:hyperlink r:id="rId9" w:history="1">
        <w:r w:rsidR="00B46804" w:rsidRPr="00B26AF3">
          <w:rPr>
            <w:rStyle w:val="Hyperlink"/>
            <w:lang w:val="pt-BR"/>
          </w:rPr>
          <w:t>http://www.iso27001standard.com/pt/documentacao/Anexo-1-Plano-de-resposta-a-incidentes</w:t>
        </w:r>
      </w:hyperlink>
      <w:r w:rsidR="00B46804">
        <w:rPr>
          <w:lang w:val="pt-BR"/>
        </w:rPr>
        <w:t xml:space="preserve"> </w:t>
      </w:r>
      <w:bookmarkStart w:id="8" w:name="_GoBack"/>
      <w:bookmarkEnd w:id="8"/>
    </w:p>
    <w:sectPr w:rsidR="00D806E4" w:rsidRPr="00222E69" w:rsidSect="00C5759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2-05-21T14:18:00Z" w:initials="DK">
    <w:p w14:paraId="090D6FFE" w14:textId="77777777" w:rsidR="009D2AC9" w:rsidRPr="00C33BBC" w:rsidRDefault="009D2AC9" w:rsidP="009D2AC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C33BBC">
        <w:rPr>
          <w:lang w:val="pt-BR"/>
        </w:rPr>
        <w:t>Para aprender como completar este documento, consulte:</w:t>
      </w:r>
    </w:p>
    <w:p w14:paraId="638E1001" w14:textId="77777777" w:rsidR="009D2AC9" w:rsidRPr="00C33BBC" w:rsidRDefault="009D2AC9" w:rsidP="009D2AC9">
      <w:pPr>
        <w:pStyle w:val="CommentText"/>
        <w:rPr>
          <w:lang w:val="pt-BR"/>
        </w:rPr>
      </w:pPr>
    </w:p>
    <w:p w14:paraId="5C08E10F" w14:textId="77777777" w:rsidR="009D2AC9" w:rsidRPr="00C33BBC" w:rsidRDefault="009D2AC9" w:rsidP="009D2AC9">
      <w:pPr>
        <w:pStyle w:val="CommentText"/>
        <w:rPr>
          <w:lang w:val="pt-BR"/>
        </w:rPr>
      </w:pPr>
      <w:r w:rsidRPr="00C33BBC">
        <w:rPr>
          <w:b/>
          <w:lang w:val="pt-BR"/>
        </w:rPr>
        <w:t>Webinar</w:t>
      </w:r>
      <w:r w:rsidRPr="00C33BBC">
        <w:rPr>
          <w:lang w:val="pt-BR"/>
        </w:rPr>
        <w:t xml:space="preserve"> '</w:t>
      </w:r>
      <w:r w:rsidR="00F527E0" w:rsidRPr="000A040E">
        <w:rPr>
          <w:lang w:val="pt-BR"/>
        </w:rPr>
        <w:t xml:space="preserve"> BS 25999-2 Foundations Part 3: Business Continuity Planning</w:t>
      </w:r>
      <w:r w:rsidRPr="00C33BBC">
        <w:rPr>
          <w:lang w:val="pt-BR"/>
        </w:rPr>
        <w:t>' http://www.iso27001standard.com/webinars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08E1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AA3DB" w14:textId="77777777" w:rsidR="00CF0C55" w:rsidRDefault="00CF0C55" w:rsidP="00C57590">
      <w:pPr>
        <w:spacing w:after="0" w:line="240" w:lineRule="auto"/>
      </w:pPr>
      <w:r>
        <w:separator/>
      </w:r>
    </w:p>
  </w:endnote>
  <w:endnote w:type="continuationSeparator" w:id="0">
    <w:p w14:paraId="43164FAF" w14:textId="77777777" w:rsidR="00CF0C55" w:rsidRDefault="00CF0C55" w:rsidP="00C5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835"/>
      <w:gridCol w:w="2551"/>
    </w:tblGrid>
    <w:tr w:rsidR="00C57590" w:rsidRPr="006571EC" w14:paraId="5EEA16E8" w14:textId="77777777" w:rsidTr="00C57590">
      <w:tc>
        <w:tcPr>
          <w:tcW w:w="3794" w:type="dxa"/>
        </w:tcPr>
        <w:p w14:paraId="13C28D29" w14:textId="77777777" w:rsidR="00C57590" w:rsidRPr="000A040E" w:rsidRDefault="00C57590" w:rsidP="00C57590">
          <w:pPr>
            <w:pStyle w:val="Footer"/>
            <w:rPr>
              <w:sz w:val="18"/>
              <w:szCs w:val="18"/>
              <w:lang w:val="pt-BR"/>
            </w:rPr>
          </w:pPr>
          <w:r w:rsidRPr="000A040E">
            <w:rPr>
              <w:sz w:val="18"/>
              <w:lang w:val="pt-BR"/>
            </w:rPr>
            <w:t>Plano de continuidade de negócios</w:t>
          </w:r>
          <w:r w:rsidRPr="000A040E">
            <w:rPr>
              <w:lang w:val="pt-BR"/>
            </w:rPr>
            <w:br/>
          </w:r>
          <w:r w:rsidRPr="000A040E">
            <w:rPr>
              <w:sz w:val="18"/>
              <w:lang w:val="pt-BR"/>
            </w:rPr>
            <w:t>Anexo 1 - Plano de resposta a incidentes</w:t>
          </w:r>
        </w:p>
      </w:tc>
      <w:tc>
        <w:tcPr>
          <w:tcW w:w="2835" w:type="dxa"/>
        </w:tcPr>
        <w:p w14:paraId="29AE1F75" w14:textId="77777777" w:rsidR="00C57590" w:rsidRPr="006571EC" w:rsidRDefault="00C57590" w:rsidP="00C5759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551" w:type="dxa"/>
        </w:tcPr>
        <w:p w14:paraId="17F9A2E0" w14:textId="77777777" w:rsidR="00C57590" w:rsidRPr="006571EC" w:rsidRDefault="00C57590" w:rsidP="00C5759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22AC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22ACF">
            <w:rPr>
              <w:b/>
              <w:sz w:val="18"/>
            </w:rPr>
            <w:fldChar w:fldCharType="separate"/>
          </w:r>
          <w:r w:rsidR="00B46804">
            <w:rPr>
              <w:b/>
              <w:noProof/>
              <w:sz w:val="18"/>
            </w:rPr>
            <w:t>1</w:t>
          </w:r>
          <w:r w:rsidR="00422AC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22AC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22ACF">
            <w:rPr>
              <w:b/>
              <w:sz w:val="18"/>
            </w:rPr>
            <w:fldChar w:fldCharType="separate"/>
          </w:r>
          <w:r w:rsidR="00B46804">
            <w:rPr>
              <w:b/>
              <w:noProof/>
              <w:sz w:val="18"/>
            </w:rPr>
            <w:t>2</w:t>
          </w:r>
          <w:r w:rsidR="00422ACF">
            <w:rPr>
              <w:b/>
              <w:sz w:val="18"/>
            </w:rPr>
            <w:fldChar w:fldCharType="end"/>
          </w:r>
        </w:p>
      </w:tc>
    </w:tr>
  </w:tbl>
  <w:p w14:paraId="557DB093" w14:textId="77777777" w:rsidR="00C57590" w:rsidRPr="009D2AC9" w:rsidRDefault="00C57590" w:rsidP="00C5759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EF05D" w14:textId="77777777" w:rsidR="00C57590" w:rsidRPr="009D2AC9" w:rsidRDefault="00C57590" w:rsidP="00C57590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0A040E">
      <w:rPr>
        <w:sz w:val="16"/>
        <w:lang w:val="pt-BR"/>
      </w:rPr>
      <w:t xml:space="preserve">©2010 Este modelo pode ser usado por clientes da EPPS Services Ltd. </w:t>
    </w:r>
    <w:hyperlink r:id="rId1" w:history="1">
      <w:r w:rsidRPr="009D2AC9">
        <w:rPr>
          <w:rStyle w:val="Hyperlink"/>
          <w:sz w:val="16"/>
          <w:lang w:val="pt-BR"/>
        </w:rPr>
        <w:t>www.iso27001standard.com</w:t>
      </w:r>
    </w:hyperlink>
    <w:r w:rsidRPr="009D2AC9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1682D" w14:textId="77777777" w:rsidR="00CF0C55" w:rsidRDefault="00CF0C55" w:rsidP="00C57590">
      <w:pPr>
        <w:spacing w:after="0" w:line="240" w:lineRule="auto"/>
      </w:pPr>
      <w:r>
        <w:separator/>
      </w:r>
    </w:p>
  </w:footnote>
  <w:footnote w:type="continuationSeparator" w:id="0">
    <w:p w14:paraId="498F743D" w14:textId="77777777" w:rsidR="00CF0C55" w:rsidRDefault="00CF0C55" w:rsidP="00C5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57590" w:rsidRPr="006571EC" w14:paraId="2A8564A6" w14:textId="77777777" w:rsidTr="00C57590">
      <w:tc>
        <w:tcPr>
          <w:tcW w:w="6771" w:type="dxa"/>
        </w:tcPr>
        <w:p w14:paraId="38E3468C" w14:textId="77777777" w:rsidR="00C57590" w:rsidRPr="006571EC" w:rsidRDefault="00C57590" w:rsidP="00C5759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02163F41" w14:textId="77777777" w:rsidR="00C57590" w:rsidRPr="006571EC" w:rsidRDefault="00C57590" w:rsidP="00C5759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A730B73" w14:textId="77777777" w:rsidR="00C57590" w:rsidRPr="003056B2" w:rsidRDefault="00C57590" w:rsidP="00C5759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D84"/>
    <w:multiLevelType w:val="hybridMultilevel"/>
    <w:tmpl w:val="512EB1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4FA01B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129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06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47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2C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6C6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60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03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E9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B7A25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A2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AF3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83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4A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64A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47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8E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6C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A6A0A"/>
    <w:multiLevelType w:val="hybridMultilevel"/>
    <w:tmpl w:val="8662EB88"/>
    <w:lvl w:ilvl="0" w:tplc="9E686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06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40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C0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27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BC8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A0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CC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C1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F4055"/>
    <w:multiLevelType w:val="hybridMultilevel"/>
    <w:tmpl w:val="D37261B6"/>
    <w:lvl w:ilvl="0" w:tplc="334A007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1DBAA888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52C85D2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5254F64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B2621B2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D5CC2BC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3704122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9CAE4BF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7005A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D098E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44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40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726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4F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AB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64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69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3C0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A2D3A"/>
    <w:multiLevelType w:val="hybridMultilevel"/>
    <w:tmpl w:val="9428610C"/>
    <w:lvl w:ilvl="0" w:tplc="BE041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343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F03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0FE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D6E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FE6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8D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ED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224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84571"/>
    <w:multiLevelType w:val="hybridMultilevel"/>
    <w:tmpl w:val="8F1A5914"/>
    <w:lvl w:ilvl="0" w:tplc="A314A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00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C3A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E5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82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12F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61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C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01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19D8C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2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A47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886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2E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EE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EC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0E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08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64816"/>
    <w:multiLevelType w:val="hybridMultilevel"/>
    <w:tmpl w:val="F2EAC384"/>
    <w:lvl w:ilvl="0" w:tplc="B2FAC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7ED2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EA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4F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20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AAE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A1A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C8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4E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6B723A"/>
    <w:multiLevelType w:val="hybridMultilevel"/>
    <w:tmpl w:val="7982171C"/>
    <w:lvl w:ilvl="0" w:tplc="CFB6FA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A283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4AD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0E7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C0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01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0EC2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AD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C4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3337D"/>
    <w:multiLevelType w:val="hybridMultilevel"/>
    <w:tmpl w:val="2458CE32"/>
    <w:lvl w:ilvl="0" w:tplc="729A0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20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6D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0B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A3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20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27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86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E4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D370BA"/>
    <w:multiLevelType w:val="hybridMultilevel"/>
    <w:tmpl w:val="2F34538A"/>
    <w:lvl w:ilvl="0" w:tplc="E30AA6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99BA155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DBAD21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96257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172CB88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2D089F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3C3296E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408241F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940EBE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4">
    <w:nsid w:val="5F754CF1"/>
    <w:multiLevelType w:val="hybridMultilevel"/>
    <w:tmpl w:val="03EEFE88"/>
    <w:lvl w:ilvl="0" w:tplc="AB4AC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22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6F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A7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82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27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28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6E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80D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3E11"/>
    <w:multiLevelType w:val="hybridMultilevel"/>
    <w:tmpl w:val="C6148D18"/>
    <w:lvl w:ilvl="0" w:tplc="B71C3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E05F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261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C0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4FA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AC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60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E2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C4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9F5F70"/>
    <w:multiLevelType w:val="hybridMultilevel"/>
    <w:tmpl w:val="415CC812"/>
    <w:lvl w:ilvl="0" w:tplc="35D0E79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248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44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D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E5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04A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E4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C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A7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9535F"/>
    <w:multiLevelType w:val="hybridMultilevel"/>
    <w:tmpl w:val="E550CE2E"/>
    <w:lvl w:ilvl="0" w:tplc="E848D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64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4E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0CB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EF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CB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06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6B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DC6377"/>
    <w:multiLevelType w:val="hybridMultilevel"/>
    <w:tmpl w:val="F8765478"/>
    <w:lvl w:ilvl="0" w:tplc="4C468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4730C" w:tentative="1">
      <w:start w:val="1"/>
      <w:numFmt w:val="lowerLetter"/>
      <w:lvlText w:val="%2."/>
      <w:lvlJc w:val="left"/>
      <w:pPr>
        <w:ind w:left="1440" w:hanging="360"/>
      </w:pPr>
    </w:lvl>
    <w:lvl w:ilvl="2" w:tplc="F2C892F2" w:tentative="1">
      <w:start w:val="1"/>
      <w:numFmt w:val="lowerRoman"/>
      <w:lvlText w:val="%3."/>
      <w:lvlJc w:val="right"/>
      <w:pPr>
        <w:ind w:left="2160" w:hanging="180"/>
      </w:pPr>
    </w:lvl>
    <w:lvl w:ilvl="3" w:tplc="E9A638D2" w:tentative="1">
      <w:start w:val="1"/>
      <w:numFmt w:val="decimal"/>
      <w:lvlText w:val="%4."/>
      <w:lvlJc w:val="left"/>
      <w:pPr>
        <w:ind w:left="2880" w:hanging="360"/>
      </w:pPr>
    </w:lvl>
    <w:lvl w:ilvl="4" w:tplc="1ED4F70A" w:tentative="1">
      <w:start w:val="1"/>
      <w:numFmt w:val="lowerLetter"/>
      <w:lvlText w:val="%5."/>
      <w:lvlJc w:val="left"/>
      <w:pPr>
        <w:ind w:left="3600" w:hanging="360"/>
      </w:pPr>
    </w:lvl>
    <w:lvl w:ilvl="5" w:tplc="F3A0F5D6" w:tentative="1">
      <w:start w:val="1"/>
      <w:numFmt w:val="lowerRoman"/>
      <w:lvlText w:val="%6."/>
      <w:lvlJc w:val="right"/>
      <w:pPr>
        <w:ind w:left="4320" w:hanging="180"/>
      </w:pPr>
    </w:lvl>
    <w:lvl w:ilvl="6" w:tplc="CA72F7BC" w:tentative="1">
      <w:start w:val="1"/>
      <w:numFmt w:val="decimal"/>
      <w:lvlText w:val="%7."/>
      <w:lvlJc w:val="left"/>
      <w:pPr>
        <w:ind w:left="5040" w:hanging="360"/>
      </w:pPr>
    </w:lvl>
    <w:lvl w:ilvl="7" w:tplc="9C866D80" w:tentative="1">
      <w:start w:val="1"/>
      <w:numFmt w:val="lowerLetter"/>
      <w:lvlText w:val="%8."/>
      <w:lvlJc w:val="left"/>
      <w:pPr>
        <w:ind w:left="5760" w:hanging="360"/>
      </w:pPr>
    </w:lvl>
    <w:lvl w:ilvl="8" w:tplc="444A17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7"/>
  </w:num>
  <w:num w:numId="8">
    <w:abstractNumId w:val="4"/>
  </w:num>
  <w:num w:numId="9">
    <w:abstractNumId w:val="18"/>
  </w:num>
  <w:num w:numId="10">
    <w:abstractNumId w:val="11"/>
  </w:num>
  <w:num w:numId="11">
    <w:abstractNumId w:val="16"/>
  </w:num>
  <w:num w:numId="12">
    <w:abstractNumId w:val="8"/>
  </w:num>
  <w:num w:numId="13">
    <w:abstractNumId w:val="15"/>
  </w:num>
  <w:num w:numId="14">
    <w:abstractNumId w:val="10"/>
  </w:num>
  <w:num w:numId="15">
    <w:abstractNumId w:val="17"/>
  </w:num>
  <w:num w:numId="16">
    <w:abstractNumId w:val="14"/>
  </w:num>
  <w:num w:numId="17">
    <w:abstractNumId w:val="5"/>
  </w:num>
  <w:num w:numId="18">
    <w:abstractNumId w:val="13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A040E"/>
    <w:rsid w:val="000C72B7"/>
    <w:rsid w:val="00165833"/>
    <w:rsid w:val="00170479"/>
    <w:rsid w:val="001B083C"/>
    <w:rsid w:val="001F55A8"/>
    <w:rsid w:val="00222E69"/>
    <w:rsid w:val="00336275"/>
    <w:rsid w:val="00342CA6"/>
    <w:rsid w:val="00391141"/>
    <w:rsid w:val="003A7C53"/>
    <w:rsid w:val="00422ACF"/>
    <w:rsid w:val="004970AE"/>
    <w:rsid w:val="006C32F0"/>
    <w:rsid w:val="00751E1F"/>
    <w:rsid w:val="00776B35"/>
    <w:rsid w:val="007D0101"/>
    <w:rsid w:val="00841F03"/>
    <w:rsid w:val="009119A6"/>
    <w:rsid w:val="00927DFD"/>
    <w:rsid w:val="00936E5A"/>
    <w:rsid w:val="009D2AC9"/>
    <w:rsid w:val="00AF14DB"/>
    <w:rsid w:val="00B16C2E"/>
    <w:rsid w:val="00B3135D"/>
    <w:rsid w:val="00B3706B"/>
    <w:rsid w:val="00B4530C"/>
    <w:rsid w:val="00B46804"/>
    <w:rsid w:val="00BC4686"/>
    <w:rsid w:val="00C33BBC"/>
    <w:rsid w:val="00C57590"/>
    <w:rsid w:val="00CE48EC"/>
    <w:rsid w:val="00CF0C55"/>
    <w:rsid w:val="00D806E4"/>
    <w:rsid w:val="00E03217"/>
    <w:rsid w:val="00E34507"/>
    <w:rsid w:val="00F13C0F"/>
    <w:rsid w:val="00F527E0"/>
    <w:rsid w:val="00F9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C6172"/>
  <w15:docId w15:val="{AD39EA6C-3E9E-42DA-BCE0-C40DC7B4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F92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o27001standard.com/pt/documentacao/Anexo-1-Plano-de-resposta-a-incidentes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1 - Plano de resposta a incidentes</vt:lpstr>
      <vt:lpstr>Anexo 1 - Plano de resposta a incidentes</vt:lpstr>
      <vt:lpstr>Anexo 1 - Plano de resposta a incidentes</vt:lpstr>
    </vt:vector>
  </TitlesOfParts>
  <Company/>
  <LinksUpToDate>false</LinksUpToDate>
  <CharactersWithSpaces>3437</CharactersWithSpaces>
  <SharedDoc>false</SharedDoc>
  <HLinks>
    <vt:vector size="132" baseType="variant">
      <vt:variant>
        <vt:i4>1966142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_Toc297332812</vt:lpwstr>
      </vt:variant>
      <vt:variant>
        <vt:i4>1966142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_Toc297332811</vt:lpwstr>
      </vt:variant>
      <vt:variant>
        <vt:i4>1966142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_Toc297332810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_Toc297332809</vt:lpwstr>
      </vt:variant>
      <vt:variant>
        <vt:i4>2031678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_Toc297332808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_Toc297332807</vt:lpwstr>
      </vt:variant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_Toc297332806</vt:lpwstr>
      </vt:variant>
      <vt:variant>
        <vt:i4>2031678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_Toc297332805</vt:lpwstr>
      </vt:variant>
      <vt:variant>
        <vt:i4>2031678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_Toc297332804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_Toc297332803</vt:lpwstr>
      </vt:variant>
      <vt:variant>
        <vt:i4>2031678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_Toc297332802</vt:lpwstr>
      </vt:variant>
      <vt:variant>
        <vt:i4>2031678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_Toc297332801</vt:lpwstr>
      </vt:variant>
      <vt:variant>
        <vt:i4>2031678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_Toc297332800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_Toc297332799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_Toc297332798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_Toc297332797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_Toc297332796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_Toc297332795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_Toc297332794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_Toc297332793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Plano de resposta a incidentes</dc:title>
  <dc:creator>Dejan Kosutic</dc:creator>
  <dc:description/>
  <cp:lastModifiedBy>27001Academy</cp:lastModifiedBy>
  <cp:revision>5</cp:revision>
  <dcterms:created xsi:type="dcterms:W3CDTF">2012-05-25T07:23:00Z</dcterms:created>
  <dcterms:modified xsi:type="dcterms:W3CDTF">2017-09-07T12:42:00Z</dcterms:modified>
</cp:coreProperties>
</file>